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89"/>
        <w:tblW w:w="0" w:type="auto"/>
        <w:tblLayout w:type="fixed"/>
        <w:tblLook w:val="04A0"/>
      </w:tblPr>
      <w:tblGrid>
        <w:gridCol w:w="2120"/>
        <w:gridCol w:w="118"/>
        <w:gridCol w:w="3394"/>
        <w:gridCol w:w="99"/>
        <w:gridCol w:w="1139"/>
        <w:gridCol w:w="2334"/>
        <w:gridCol w:w="121"/>
        <w:gridCol w:w="1229"/>
        <w:gridCol w:w="128"/>
      </w:tblGrid>
      <w:tr w:rsidR="00D062AB" w:rsidRPr="003A72EE" w:rsidTr="00EB41D0">
        <w:tc>
          <w:tcPr>
            <w:tcW w:w="10682" w:type="dxa"/>
            <w:gridSpan w:val="9"/>
            <w:tcBorders>
              <w:top w:val="nil"/>
              <w:left w:val="nil"/>
              <w:right w:val="nil"/>
            </w:tcBorders>
          </w:tcPr>
          <w:p w:rsidR="009C639C" w:rsidRPr="009C639C" w:rsidRDefault="003C4058" w:rsidP="003C4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Ғылым</w:t>
            </w:r>
            <w:proofErr w:type="gram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и-</w:t>
            </w:r>
            <w:proofErr w:type="gramEnd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әдістемелік</w:t>
            </w:r>
            <w:proofErr w:type="spellEnd"/>
            <w:r w:rsidR="00617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жұмыс</w:t>
            </w:r>
            <w:proofErr w:type="spellEnd"/>
            <w:r w:rsidR="00617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бойынша</w:t>
            </w:r>
            <w:proofErr w:type="spellEnd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сапа </w:t>
            </w:r>
            <w:proofErr w:type="spell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саласындағы</w:t>
            </w:r>
            <w:proofErr w:type="spellEnd"/>
            <w:r w:rsidR="00617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саясат</w:t>
            </w:r>
            <w:proofErr w:type="spellEnd"/>
          </w:p>
        </w:tc>
      </w:tr>
      <w:tr w:rsidR="00E05F34" w:rsidRPr="003A72EE" w:rsidTr="00EB41D0">
        <w:tc>
          <w:tcPr>
            <w:tcW w:w="2238" w:type="dxa"/>
            <w:gridSpan w:val="2"/>
          </w:tcPr>
          <w:p w:rsidR="003A72EE" w:rsidRPr="003C4058" w:rsidRDefault="003C4058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</w:tcPr>
          <w:p w:rsidR="003A72EE" w:rsidRPr="003C4058" w:rsidRDefault="003C4058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A72EE" w:rsidRPr="003C4058" w:rsidRDefault="003C4058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3A72EE" w:rsidRPr="003C4058" w:rsidRDefault="003C4058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3A72EE" w:rsidRPr="003C4058" w:rsidRDefault="003C4058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 туралы белгі</w:t>
            </w: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  <w:tcBorders>
              <w:right w:val="single" w:sz="4" w:space="0" w:color="auto"/>
            </w:tcBorders>
          </w:tcPr>
          <w:p w:rsidR="003C4058" w:rsidRPr="00080604" w:rsidRDefault="00810383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0D48" w:rsidRPr="000806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оғары</w:t>
            </w:r>
          </w:p>
          <w:p w:rsidR="00FF0D48" w:rsidRPr="00080604" w:rsidRDefault="00617C86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ебі</w:t>
            </w:r>
            <w:proofErr w:type="gramStart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="00FF0D48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санаттағы педагогтардың</w:t>
            </w:r>
          </w:p>
          <w:p w:rsidR="00617C86" w:rsidRDefault="00617C86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FF0D48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0D48" w:rsidRPr="00080604">
              <w:rPr>
                <w:rFonts w:ascii="Times New Roman" w:hAnsi="Times New Roman" w:cs="Times New Roman"/>
                <w:sz w:val="28"/>
                <w:szCs w:val="28"/>
              </w:rPr>
              <w:t>1% -</w:t>
            </w:r>
            <w:proofErr w:type="spellStart"/>
            <w:r w:rsidR="00FF0D48" w:rsidRPr="00080604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FE5" w:rsidRPr="00080604" w:rsidRDefault="00810383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ғайту</w:t>
            </w:r>
            <w:proofErr w:type="spellEnd"/>
          </w:p>
          <w:p w:rsidR="00D57FE5" w:rsidRPr="00080604" w:rsidRDefault="00D57FE5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27" w:rsidRPr="00080604" w:rsidRDefault="00EB3527" w:rsidP="00EB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</w:p>
          <w:p w:rsidR="003C4058" w:rsidRPr="00080604" w:rsidRDefault="00EB3527" w:rsidP="00EB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біліктіліксанаты</w:t>
            </w:r>
            <w:proofErr w:type="spellEnd"/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алуғаүміткерадамдар</w:t>
            </w:r>
            <w:proofErr w:type="spellEnd"/>
            <w:r w:rsidR="00EB3527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</w:p>
          <w:p w:rsidR="00EB3527" w:rsidRPr="00080604" w:rsidRDefault="00EB3527" w:rsidP="00EB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тәлімгерлердібекіту</w:t>
            </w:r>
            <w:proofErr w:type="spellEnd"/>
          </w:p>
          <w:p w:rsidR="003A72EE" w:rsidRPr="00080604" w:rsidRDefault="003A72EE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080604" w:rsidRDefault="00CA4019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қыкүйек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2018 ж</w:t>
            </w:r>
            <w:r w:rsidR="00FE3BAD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A72EE" w:rsidRPr="00080604" w:rsidRDefault="003A72EE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E" w:rsidRPr="00080604" w:rsidRDefault="00CA4019" w:rsidP="00CA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E" w:rsidRPr="00080604" w:rsidRDefault="003A72EE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rPr>
          <w:trHeight w:val="1263"/>
        </w:trPr>
        <w:tc>
          <w:tcPr>
            <w:tcW w:w="2238" w:type="dxa"/>
            <w:gridSpan w:val="2"/>
            <w:vMerge/>
            <w:tcBorders>
              <w:right w:val="single" w:sz="4" w:space="0" w:color="auto"/>
            </w:tcBorders>
          </w:tcPr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27" w:rsidRPr="00080604" w:rsidRDefault="003C4058" w:rsidP="00EB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B3527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Мерзімінен </w:t>
            </w:r>
            <w:proofErr w:type="spellStart"/>
            <w:r w:rsidR="00EB3527" w:rsidRPr="00080604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</w:p>
          <w:p w:rsidR="002725E5" w:rsidRPr="00080604" w:rsidRDefault="002725E5" w:rsidP="0027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527" w:rsidRPr="00080604">
              <w:rPr>
                <w:rFonts w:ascii="Times New Roman" w:hAnsi="Times New Roman" w:cs="Times New Roman"/>
                <w:sz w:val="28"/>
                <w:szCs w:val="28"/>
              </w:rPr>
              <w:t>ттестаттаудан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өтетіндердің біліктілік тестілеуден сәтті өтуі.</w:t>
            </w:r>
          </w:p>
          <w:p w:rsidR="00FE3BAD" w:rsidRPr="00080604" w:rsidRDefault="00FE3BAD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080604" w:rsidRDefault="00CA401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FE3BAD" w:rsidRPr="00080604" w:rsidRDefault="00CA401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 ж</w:t>
            </w:r>
            <w:r w:rsidR="00BF5F7E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19" w:rsidRPr="00080604" w:rsidRDefault="00CA401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19" w:rsidRPr="00080604" w:rsidRDefault="00CA4019" w:rsidP="00CA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орынбасарыкадр бөлімінің меңгерушісі</w:t>
            </w:r>
          </w:p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rPr>
          <w:trHeight w:val="2001"/>
        </w:trPr>
        <w:tc>
          <w:tcPr>
            <w:tcW w:w="2238" w:type="dxa"/>
            <w:gridSpan w:val="2"/>
            <w:vMerge/>
            <w:tcBorders>
              <w:right w:val="single" w:sz="4" w:space="0" w:color="auto"/>
            </w:tcBorders>
          </w:tcPr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E5" w:rsidRPr="00080604" w:rsidRDefault="003C4058" w:rsidP="0027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2725E5" w:rsidRPr="0008060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="002725E5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бірінші біліктілік санаттарына үміткер оқытушылардың</w:t>
            </w:r>
          </w:p>
          <w:p w:rsidR="003C4058" w:rsidRPr="00617C86" w:rsidRDefault="002725E5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C4058" w:rsidRPr="00617C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шық</w:t>
            </w:r>
          </w:p>
          <w:p w:rsidR="003C4058" w:rsidRPr="00617C86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 мен сыныптантыс</w:t>
            </w:r>
          </w:p>
          <w:p w:rsidR="002725E5" w:rsidRPr="00617C86" w:rsidRDefault="002725E5" w:rsidP="0027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7C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өткізуі.</w:t>
            </w:r>
          </w:p>
          <w:p w:rsidR="00FE3BAD" w:rsidRPr="00617C86" w:rsidRDefault="00FE3BAD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080604" w:rsidRDefault="00CA4019" w:rsidP="00CA4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2018ж</w:t>
            </w:r>
            <w:r w:rsidR="00FE3BAD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E3BAD"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gram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қпан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080604" w:rsidRDefault="00CA4019" w:rsidP="00D06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Аттестацияланатын оқытушылар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080604" w:rsidRDefault="00FE3BAD" w:rsidP="00D0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  <w:tcBorders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2725E5"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ттестатталатыноқытушылар</w:t>
            </w:r>
            <w:proofErr w:type="spellEnd"/>
            <w:r w:rsidR="002725E5"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дың қызметін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сараптамалықкеңес</w:t>
            </w:r>
            <w:proofErr w:type="spellEnd"/>
            <w:r w:rsidR="002725E5"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 талдау</w:t>
            </w: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қаңтар-ақпан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2019ж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Сараптама кеңесі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  <w:tcBorders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5. ММ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Қостанайоблысыәкімдігініңбілім</w:t>
            </w:r>
            <w:proofErr w:type="spellEnd"/>
            <w:r w:rsidR="002725E5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  <w:r w:rsidR="00DC20DA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басқармасына» оқытушылардың аттестациялауына материалдарды дайындау</w:t>
            </w:r>
            <w:proofErr w:type="gramStart"/>
            <w:r w:rsidR="00DC20DA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,р</w:t>
            </w:r>
            <w:proofErr w:type="gramEnd"/>
            <w:r w:rsidR="00DC20DA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есімдеу.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19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жөніндегі,ЦӘК төрағалары,оқытушылар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51" w:rsidRPr="00080604" w:rsidRDefault="00810383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амандар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академиялықжәне</w:t>
            </w:r>
            <w:proofErr w:type="spellEnd"/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ғылымидәрежелер</w:t>
            </w:r>
            <w:proofErr w:type="spellEnd"/>
            <w:r w:rsidR="00810383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үлесін</w:t>
            </w:r>
          </w:p>
          <w:p w:rsidR="003C4058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383" w:rsidRPr="00080604">
              <w:rPr>
                <w:rFonts w:ascii="Times New Roman" w:hAnsi="Times New Roman" w:cs="Times New Roman"/>
                <w:sz w:val="28"/>
                <w:szCs w:val="28"/>
              </w:rPr>
              <w:t>%дейін</w:t>
            </w:r>
            <w:r w:rsidR="00810383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ұлғайту</w:t>
            </w:r>
          </w:p>
        </w:tc>
        <w:tc>
          <w:tcPr>
            <w:tcW w:w="3493" w:type="dxa"/>
            <w:gridSpan w:val="2"/>
          </w:tcPr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Pr="00080604" w:rsidRDefault="00B37FB6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кіпедагогтыынталандыру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магистратурағатүсу</w:t>
            </w:r>
            <w:proofErr w:type="spellEnd"/>
            <w:r w:rsidR="00B37FB6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жағдайлар жасау.</w:t>
            </w:r>
          </w:p>
        </w:tc>
        <w:tc>
          <w:tcPr>
            <w:tcW w:w="1139" w:type="dxa"/>
            <w:vMerge w:val="restart"/>
          </w:tcPr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4019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2018ж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gridSpan w:val="2"/>
            <w:vMerge w:val="restart"/>
          </w:tcPr>
          <w:p w:rsidR="00CA4019" w:rsidRPr="00080604" w:rsidRDefault="00CA4019" w:rsidP="00CA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орынбасарыкадр бөлімінің меңгерушісі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B37FB6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4058" w:rsidRPr="00080604" w:rsidRDefault="00B37FB6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едагогтердіңакадемиялықжәне</w:t>
            </w:r>
            <w:proofErr w:type="spellEnd"/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ғылымидәрежелер</w:t>
            </w:r>
            <w:proofErr w:type="spellEnd"/>
            <w:r w:rsidR="00B37FB6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жұмысқа қабылдау</w:t>
            </w:r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8C74D7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D7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D7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Біліктілікті арттыру курстарынан өткен,оның ішінде халықаралық курстан өткен педагогтардың үлесін</w:t>
            </w:r>
          </w:p>
          <w:p w:rsidR="003C4058" w:rsidRPr="00080604" w:rsidRDefault="00FF0D48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адамға </w:t>
            </w:r>
            <w:r w:rsidR="008C74D7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ұлғайту</w:t>
            </w:r>
          </w:p>
        </w:tc>
        <w:tc>
          <w:tcPr>
            <w:tcW w:w="3493" w:type="dxa"/>
            <w:gridSpan w:val="2"/>
          </w:tcPr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1.МДҰ педагог</w:t>
            </w:r>
            <w:r w:rsidR="00B37FB6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тарының біліктілігін арттыр 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перспективалық жоспарын дайындау</w:t>
            </w:r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2018 ж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</w:t>
            </w:r>
          </w:p>
        </w:tc>
        <w:tc>
          <w:tcPr>
            <w:tcW w:w="1357" w:type="dxa"/>
            <w:gridSpan w:val="2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B37FB6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емінде</w:t>
            </w:r>
            <w:proofErr w:type="spellEnd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37FB6" w:rsidRPr="00080604" w:rsidRDefault="00B37FB6" w:rsidP="00B3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біліктілікті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арттыружәне</w:t>
            </w:r>
            <w:proofErr w:type="spellEnd"/>
          </w:p>
          <w:p w:rsidR="003C4058" w:rsidRPr="00080604" w:rsidRDefault="00B37FB6" w:rsidP="00B3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кадрлардықайтадаярлау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орталықтармен келісім шартқа тұру.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қыркү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2018ж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CA4019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ӨОЖ жөніндегі орынбасары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</w:t>
            </w:r>
          </w:p>
        </w:tc>
        <w:tc>
          <w:tcPr>
            <w:tcW w:w="1357" w:type="dxa"/>
            <w:gridSpan w:val="2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395C51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51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нженерлік</w:t>
            </w:r>
            <w:proofErr w:type="spellEnd"/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C51" w:rsidRPr="00080604" w:rsidRDefault="00395C51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</w:p>
          <w:p w:rsidR="00395C51" w:rsidRPr="00080604" w:rsidRDefault="00395C51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</w:p>
          <w:p w:rsidR="008C74D7" w:rsidRPr="00080604" w:rsidRDefault="00395C51" w:rsidP="008C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r w:rsidR="008C74D7" w:rsidRPr="0008060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="008C74D7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қатысуын</w:t>
            </w:r>
          </w:p>
          <w:p w:rsidR="00395C51" w:rsidRPr="00080604" w:rsidRDefault="00395C51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0D48" w:rsidRPr="00080604">
              <w:rPr>
                <w:rFonts w:ascii="Times New Roman" w:hAnsi="Times New Roman" w:cs="Times New Roman"/>
                <w:sz w:val="28"/>
                <w:szCs w:val="28"/>
              </w:rPr>
              <w:t>адамға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</w:p>
          <w:p w:rsidR="008C74D7" w:rsidRPr="00080604" w:rsidRDefault="008C74D7" w:rsidP="008C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proofErr w:type="spellEnd"/>
          </w:p>
          <w:p w:rsidR="008C74D7" w:rsidRPr="00080604" w:rsidRDefault="008C74D7" w:rsidP="0039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B37FB6" w:rsidRPr="00080604" w:rsidRDefault="00B37FB6" w:rsidP="00B37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1.Республикалы</w:t>
            </w:r>
            <w:proofErr w:type="gram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proofErr w:type="gramEnd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B37FB6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байқауларға</w:t>
            </w:r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3C4058" w:rsidRPr="00080604" w:rsidRDefault="00B37FB6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педагогтардықатыстыру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vMerge w:val="restart"/>
          </w:tcPr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қыркүйек-мамыр</w:t>
            </w:r>
            <w:proofErr w:type="spellEnd"/>
          </w:p>
          <w:p w:rsidR="003C4058" w:rsidRPr="00080604" w:rsidRDefault="00CA4019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E05F34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еспубликалық 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педагог"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конкурстың </w:t>
            </w:r>
            <w:proofErr w:type="spellStart"/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кезеңінебірпедагогтыңқатысуы</w:t>
            </w:r>
            <w:proofErr w:type="spellEnd"/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8C74D7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қытушылар</w:t>
            </w:r>
            <w:proofErr w:type="spellEnd"/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лицензияланған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="008C74D7" w:rsidRPr="00080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</w:p>
          <w:p w:rsidR="008C74D7" w:rsidRPr="00080604" w:rsidRDefault="008C74D7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оқулықтар жазған </w:t>
            </w:r>
          </w:p>
          <w:p w:rsidR="008C74D7" w:rsidRPr="00080604" w:rsidRDefault="008C74D7" w:rsidP="008C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  <w:p w:rsidR="008C74D7" w:rsidRPr="00080604" w:rsidRDefault="008C74D7" w:rsidP="008C74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санын</w:t>
            </w:r>
          </w:p>
          <w:p w:rsidR="003C4058" w:rsidRPr="00080604" w:rsidRDefault="00395C51" w:rsidP="008C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адамғадейін</w:t>
            </w:r>
            <w:proofErr w:type="spellEnd"/>
          </w:p>
          <w:p w:rsidR="008C74D7" w:rsidRPr="00080604" w:rsidRDefault="008C74D7" w:rsidP="008C74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ұлғайту</w:t>
            </w:r>
          </w:p>
        </w:tc>
        <w:tc>
          <w:tcPr>
            <w:tcW w:w="3493" w:type="dxa"/>
            <w:gridSpan w:val="2"/>
          </w:tcPr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Аккредитациядан өтетін м</w:t>
            </w:r>
            <w:r w:rsidR="00E05F34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амндықтар бойынша э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лектрондық құралдарды лицензиялаудың перспективалық жоспарын дайындау</w:t>
            </w:r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-3</w:t>
            </w:r>
          </w:p>
        </w:tc>
        <w:tc>
          <w:tcPr>
            <w:tcW w:w="1139" w:type="dxa"/>
            <w:vMerge w:val="restart"/>
          </w:tcPr>
          <w:p w:rsidR="00CA4019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A4019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  <w:tc>
          <w:tcPr>
            <w:tcW w:w="2455" w:type="dxa"/>
            <w:gridSpan w:val="2"/>
            <w:vMerge w:val="restart"/>
          </w:tcPr>
          <w:p w:rsidR="003C4058" w:rsidRPr="00080604" w:rsidRDefault="00810383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жөніндегі,ЦӘК төрағалары</w:t>
            </w: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907D8B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ицензияланатынматериалдарға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қойылатын талаптар» тақырыбына 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–к</w:t>
            </w:r>
            <w:proofErr w:type="gram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ласс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51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БілімалушылардыңҒЗЖ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әзірлеукезіндегі</w:t>
            </w:r>
            <w:proofErr w:type="spellEnd"/>
          </w:p>
          <w:p w:rsidR="003C4058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қатысқан</w:t>
            </w:r>
            <w:proofErr w:type="spellEnd"/>
            <w:r w:rsidR="00751D98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үлесті</w:t>
            </w:r>
            <w:r w:rsidR="00751D98" w:rsidRPr="00080604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  <w:proofErr w:type="spellStart"/>
            <w:r w:rsidR="00751D98" w:rsidRPr="00080604">
              <w:rPr>
                <w:rFonts w:ascii="Times New Roman" w:hAnsi="Times New Roman" w:cs="Times New Roman"/>
                <w:sz w:val="28"/>
                <w:szCs w:val="28"/>
              </w:rPr>
              <w:t>кедейін</w:t>
            </w:r>
            <w:proofErr w:type="spellEnd"/>
          </w:p>
          <w:p w:rsidR="00751D98" w:rsidRPr="00080604" w:rsidRDefault="00751D98" w:rsidP="0075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ұлғайту</w:t>
            </w:r>
            <w:proofErr w:type="spellEnd"/>
          </w:p>
          <w:p w:rsidR="00751D98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7147F1" w:rsidP="003C4058">
            <w:pPr>
              <w:autoSpaceDE w:val="0"/>
              <w:autoSpaceDN w:val="0"/>
              <w:adjustRightInd w:val="0"/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1.Студенттердің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зерттеужұмыстарындайындаукемінде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2019ж</w:t>
            </w:r>
          </w:p>
        </w:tc>
        <w:tc>
          <w:tcPr>
            <w:tcW w:w="2455" w:type="dxa"/>
            <w:gridSpan w:val="2"/>
            <w:vMerge w:val="restart"/>
          </w:tcPr>
          <w:p w:rsidR="003C4058" w:rsidRPr="00080604" w:rsidRDefault="00810383" w:rsidP="008103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 орынбасары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үйірме жетекшілері</w:t>
            </w: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907D8B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="007147F1" w:rsidRPr="00080604">
              <w:rPr>
                <w:rFonts w:ascii="Times New Roman" w:hAnsi="Times New Roman" w:cs="Times New Roman"/>
                <w:sz w:val="28"/>
                <w:szCs w:val="28"/>
              </w:rPr>
              <w:t>нтеллектуалдық конкурс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2018ж</w:t>
            </w: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3.Республикалық,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облыстықжәне</w:t>
            </w:r>
            <w:proofErr w:type="spellEnd"/>
          </w:p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қалалықғылыми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практикалықконференцияларда</w:t>
            </w:r>
            <w:proofErr w:type="spellEnd"/>
          </w:p>
          <w:p w:rsidR="003C4058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10 студент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7147F1" w:rsidRPr="00080604" w:rsidRDefault="00907D8B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колледжілік</w:t>
            </w:r>
            <w:proofErr w:type="spellEnd"/>
          </w:p>
          <w:p w:rsidR="003C4058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ғылыми-практикалық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 ж</w:t>
            </w:r>
          </w:p>
        </w:tc>
        <w:tc>
          <w:tcPr>
            <w:tcW w:w="2455" w:type="dxa"/>
            <w:gridSpan w:val="2"/>
          </w:tcPr>
          <w:p w:rsidR="003C4058" w:rsidRPr="00080604" w:rsidRDefault="00810383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СҒҚ жетекшісі және мүшелері</w:t>
            </w:r>
          </w:p>
        </w:tc>
        <w:tc>
          <w:tcPr>
            <w:tcW w:w="1357" w:type="dxa"/>
            <w:gridSpan w:val="2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98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ҒЗЖ </w:t>
            </w:r>
          </w:p>
          <w:p w:rsidR="00395C51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конкурсына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қатысқан</w:t>
            </w:r>
          </w:p>
          <w:p w:rsidR="003C4058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СҒЗЖ </w:t>
            </w:r>
            <w:r w:rsidR="00751D98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санын 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  <w:p w:rsidR="00751D98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ұлғайту</w:t>
            </w:r>
          </w:p>
        </w:tc>
        <w:tc>
          <w:tcPr>
            <w:tcW w:w="3493" w:type="dxa"/>
            <w:gridSpan w:val="2"/>
          </w:tcPr>
          <w:p w:rsidR="007147F1" w:rsidRPr="00080604" w:rsidRDefault="007147F1" w:rsidP="0090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47F1" w:rsidRPr="00080604" w:rsidRDefault="00907D8B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147F1" w:rsidRPr="00080604">
              <w:rPr>
                <w:rFonts w:ascii="Times New Roman" w:hAnsi="Times New Roman" w:cs="Times New Roman"/>
                <w:sz w:val="28"/>
                <w:szCs w:val="28"/>
              </w:rPr>
              <w:t>алпыбілімберетінжәне</w:t>
            </w:r>
            <w:proofErr w:type="spellEnd"/>
          </w:p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арнайыпәндер</w:t>
            </w:r>
            <w:proofErr w:type="spellEnd"/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оқытушылары </w:t>
            </w:r>
          </w:p>
          <w:p w:rsidR="003C4058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25 ҒЗЖ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proofErr w:type="gramStart"/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,ж</w:t>
            </w:r>
            <w:proofErr w:type="gramEnd"/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үйелеу.</w:t>
            </w:r>
          </w:p>
        </w:tc>
        <w:tc>
          <w:tcPr>
            <w:tcW w:w="1139" w:type="dxa"/>
            <w:vMerge w:val="restart"/>
          </w:tcPr>
          <w:p w:rsidR="003C4058" w:rsidRPr="00080604" w:rsidRDefault="00CA4019" w:rsidP="00CA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2019 ж</w:t>
            </w:r>
            <w:r w:rsidR="003C4058" w:rsidRPr="000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2.Түрлі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ҒЗЖ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</w:rPr>
              <w:t>конкурстарға</w:t>
            </w:r>
            <w:proofErr w:type="spellEnd"/>
          </w:p>
          <w:p w:rsidR="003C4058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15-тен кем студент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</w:t>
            </w:r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7147F1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3.ТжКБ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әдістемеліккабинетіменбіргеОблыстықғылыми-практикалық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 w:val="restart"/>
          </w:tcPr>
          <w:p w:rsidR="00395C51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үргізілген</w:t>
            </w:r>
            <w:proofErr w:type="spellEnd"/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семинарлар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C51" w:rsidRPr="00080604" w:rsidRDefault="00751D98" w:rsidP="00751D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тренинг, мастер саны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751D98" w:rsidRPr="00080604" w:rsidRDefault="00395C51" w:rsidP="0075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12-ге 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r w:rsidR="00751D98" w:rsidRPr="00080604">
              <w:rPr>
                <w:rFonts w:ascii="Times New Roman" w:hAnsi="Times New Roman" w:cs="Times New Roman"/>
                <w:sz w:val="28"/>
                <w:szCs w:val="28"/>
              </w:rPr>
              <w:t>ұлғайту</w:t>
            </w:r>
            <w:proofErr w:type="spellEnd"/>
          </w:p>
          <w:p w:rsidR="003C4058" w:rsidRPr="00080604" w:rsidRDefault="003C4058" w:rsidP="00395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3" w:type="dxa"/>
            <w:gridSpan w:val="2"/>
          </w:tcPr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B41D0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ірінші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C4058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санатты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педагогтармен 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8-ден кем емес</w:t>
            </w:r>
            <w:r w:rsidR="00EB41D0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жылдық семинар,шеберлік-класс </w:t>
            </w:r>
            <w:r w:rsidR="00907D8B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өткізу.</w:t>
            </w:r>
          </w:p>
        </w:tc>
        <w:tc>
          <w:tcPr>
            <w:tcW w:w="1139" w:type="dxa"/>
            <w:vMerge w:val="restart"/>
          </w:tcPr>
          <w:p w:rsidR="00CA4019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қаңтар-ақпан</w:t>
            </w:r>
          </w:p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</w:t>
            </w:r>
          </w:p>
        </w:tc>
        <w:tc>
          <w:tcPr>
            <w:tcW w:w="2455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Зам.директора по НМР, председатели ЦМК</w:t>
            </w:r>
          </w:p>
        </w:tc>
        <w:tc>
          <w:tcPr>
            <w:tcW w:w="1357" w:type="dxa"/>
            <w:gridSpan w:val="2"/>
            <w:vMerge w:val="restart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5F34" w:rsidRPr="00080604" w:rsidTr="00EB41D0">
        <w:tc>
          <w:tcPr>
            <w:tcW w:w="2238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3" w:type="dxa"/>
            <w:gridSpan w:val="2"/>
          </w:tcPr>
          <w:p w:rsidR="003C4058" w:rsidRPr="00080604" w:rsidRDefault="00EB41D0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2."О</w:t>
            </w:r>
            <w:r w:rsidR="007147F1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бнавленка" бойынша 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кемінд</w:t>
            </w: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е 4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жылдық семинарлар, тренингтер өткізу. </w:t>
            </w:r>
          </w:p>
        </w:tc>
        <w:tc>
          <w:tcPr>
            <w:tcW w:w="1139" w:type="dxa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34" w:rsidRPr="00617C86" w:rsidTr="00EB41D0">
        <w:tc>
          <w:tcPr>
            <w:tcW w:w="2238" w:type="dxa"/>
            <w:gridSpan w:val="2"/>
          </w:tcPr>
          <w:p w:rsidR="00395C51" w:rsidRPr="00080604" w:rsidRDefault="00751D98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EB3527"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базасында</w:t>
            </w:r>
            <w:proofErr w:type="spellEnd"/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C51" w:rsidRPr="00080604" w:rsidRDefault="00EB3527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семинарлар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сабақтарын</w:t>
            </w:r>
            <w:r w:rsidR="00395C51" w:rsidRPr="00080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3527" w:rsidRPr="00080604" w:rsidRDefault="00395C51" w:rsidP="00EB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 xml:space="preserve"> т. б.)</w:t>
            </w:r>
            <w:proofErr w:type="spellStart"/>
            <w:r w:rsidR="00EB3527" w:rsidRPr="00080604">
              <w:rPr>
                <w:rFonts w:ascii="Times New Roman" w:hAnsi="Times New Roman" w:cs="Times New Roman"/>
                <w:sz w:val="28"/>
                <w:szCs w:val="28"/>
              </w:rPr>
              <w:t>іс-шараларөткізу</w:t>
            </w:r>
            <w:proofErr w:type="spellEnd"/>
          </w:p>
          <w:p w:rsidR="00395C51" w:rsidRPr="00080604" w:rsidRDefault="00395C51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Pr="00080604" w:rsidRDefault="003C4058" w:rsidP="0039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EB41D0" w:rsidRPr="00080604" w:rsidRDefault="00EB41D0" w:rsidP="00EB4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әндікапталықаясында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ЦӘК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әдістемелікжұмыс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proofErr w:type="spellStart"/>
            <w:r w:rsidRPr="00080604">
              <w:rPr>
                <w:rFonts w:ascii="Times New Roman" w:hAnsi="Times New Roman" w:cs="Times New Roman"/>
                <w:sz w:val="28"/>
                <w:szCs w:val="28"/>
              </w:rPr>
              <w:t>инновациялықнысандар</w:t>
            </w:r>
            <w:proofErr w:type="spellEnd"/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енгізу</w:t>
            </w:r>
          </w:p>
          <w:p w:rsidR="00EB41D0" w:rsidRPr="00080604" w:rsidRDefault="00EB41D0" w:rsidP="00EB4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7F1" w:rsidRPr="00080604" w:rsidRDefault="007147F1" w:rsidP="00714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8" w:rsidRPr="00080604" w:rsidRDefault="003C4058" w:rsidP="003C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C4058" w:rsidRPr="00080604" w:rsidRDefault="00CA4019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2455" w:type="dxa"/>
            <w:gridSpan w:val="2"/>
          </w:tcPr>
          <w:p w:rsidR="003C4058" w:rsidRPr="00080604" w:rsidRDefault="00810383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жөніндегі,ЦӘК төрағалары</w:t>
            </w:r>
          </w:p>
        </w:tc>
        <w:tc>
          <w:tcPr>
            <w:tcW w:w="1357" w:type="dxa"/>
            <w:gridSpan w:val="2"/>
          </w:tcPr>
          <w:p w:rsidR="003C4058" w:rsidRPr="00080604" w:rsidRDefault="003C4058" w:rsidP="003C4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41D0" w:rsidRPr="00617C86" w:rsidTr="00EB41D0">
        <w:trPr>
          <w:gridAfter w:val="1"/>
          <w:wAfter w:w="128" w:type="dxa"/>
        </w:trPr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:rsidR="00FF0D48" w:rsidRPr="00617C86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EB41D0" w:rsidP="00EB41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Кәсі</w:t>
            </w:r>
            <w:proofErr w:type="gramStart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пт</w:t>
            </w:r>
            <w:proofErr w:type="gramEnd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ік бағдар беру және болашақ талапкерлерді тарту  мақсатында</w:t>
            </w:r>
            <w:proofErr w:type="spellStart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облысмектептерініңқатысуымен</w:t>
            </w:r>
            <w:proofErr w:type="spellEnd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пәнолимпиадасынөткізу</w:t>
            </w:r>
            <w:proofErr w:type="spellEnd"/>
            <w:r w:rsidRPr="00080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D0" w:rsidRPr="00080604" w:rsidRDefault="00EB41D0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</w:t>
            </w:r>
          </w:p>
          <w:p w:rsidR="00FF0D48" w:rsidRPr="00080604" w:rsidRDefault="00EB41D0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EB41D0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жөніндегі,ЦӘК төрағалары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41D0" w:rsidRPr="00617C86" w:rsidTr="00EB41D0">
        <w:trPr>
          <w:gridAfter w:val="1"/>
          <w:wAfter w:w="128" w:type="dxa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FF0D48" w:rsidRPr="00080604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FF0D48" w:rsidP="00E1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8" w:rsidRPr="00080604" w:rsidRDefault="00FF0D48" w:rsidP="00E144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147F1" w:rsidRPr="00617C86" w:rsidRDefault="007147F1" w:rsidP="007147F1">
      <w:pPr>
        <w:pStyle w:val="a5"/>
        <w:jc w:val="right"/>
        <w:rPr>
          <w:szCs w:val="28"/>
        </w:rPr>
      </w:pPr>
    </w:p>
    <w:p w:rsidR="007147F1" w:rsidRPr="00617C86" w:rsidRDefault="007147F1" w:rsidP="007147F1">
      <w:pPr>
        <w:pStyle w:val="a5"/>
        <w:jc w:val="right"/>
        <w:rPr>
          <w:szCs w:val="28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080604" w:rsidRPr="00617C86" w:rsidRDefault="00080604" w:rsidP="0008060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0604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кеңестің </w:t>
      </w:r>
      <w:r w:rsidRPr="00617C86">
        <w:rPr>
          <w:rFonts w:ascii="Times New Roman" w:hAnsi="Times New Roman" w:cs="Times New Roman"/>
          <w:sz w:val="24"/>
          <w:szCs w:val="24"/>
          <w:lang w:val="kk-KZ"/>
        </w:rPr>
        <w:t>отырыстақаралғанжәнемақұлданған</w:t>
      </w:r>
    </w:p>
    <w:p w:rsidR="00080604" w:rsidRPr="00617C86" w:rsidRDefault="00080604" w:rsidP="0008060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17C86">
        <w:rPr>
          <w:rFonts w:ascii="Times New Roman" w:hAnsi="Times New Roman" w:cs="Times New Roman"/>
          <w:sz w:val="24"/>
          <w:szCs w:val="24"/>
          <w:lang w:val="kk-KZ"/>
        </w:rPr>
        <w:lastRenderedPageBreak/>
        <w:t>12.09.2018 ж. хаттама № 1</w:t>
      </w: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  <w:bookmarkStart w:id="0" w:name="_GoBack"/>
      <w:bookmarkEnd w:id="0"/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7147F1" w:rsidRPr="00617C86" w:rsidRDefault="007147F1" w:rsidP="007147F1">
      <w:pPr>
        <w:pStyle w:val="a5"/>
        <w:jc w:val="right"/>
        <w:rPr>
          <w:sz w:val="24"/>
          <w:szCs w:val="24"/>
        </w:rPr>
      </w:pPr>
    </w:p>
    <w:p w:rsidR="006F06C0" w:rsidRPr="006F06C0" w:rsidRDefault="006F06C0" w:rsidP="006F06C0">
      <w:pPr>
        <w:pStyle w:val="a5"/>
        <w:rPr>
          <w:b/>
        </w:rPr>
      </w:pPr>
      <w:r w:rsidRPr="006F06C0">
        <w:rPr>
          <w:b/>
          <w:lang w:val="ru-RU"/>
        </w:rPr>
        <w:t>«</w:t>
      </w:r>
      <w:r w:rsidRPr="006F06C0">
        <w:rPr>
          <w:b/>
        </w:rPr>
        <w:t>Қостанай гуманитарлық колледж</w:t>
      </w:r>
      <w:r w:rsidRPr="006F06C0">
        <w:rPr>
          <w:b/>
          <w:lang w:val="ru-RU"/>
        </w:rPr>
        <w:t xml:space="preserve">» </w:t>
      </w:r>
      <w:proofErr w:type="spellStart"/>
      <w:r w:rsidRPr="006F06C0">
        <w:rPr>
          <w:b/>
          <w:lang w:val="ru-RU"/>
        </w:rPr>
        <w:t>мекемес</w:t>
      </w:r>
      <w:proofErr w:type="spellEnd"/>
      <w:r w:rsidRPr="006F06C0">
        <w:rPr>
          <w:b/>
        </w:rPr>
        <w:t>і</w:t>
      </w:r>
    </w:p>
    <w:p w:rsidR="006F06C0" w:rsidRPr="006F06C0" w:rsidRDefault="006F06C0" w:rsidP="006F06C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F06C0">
        <w:rPr>
          <w:rFonts w:ascii="Times New Roman" w:hAnsi="Times New Roman" w:cs="Times New Roman"/>
          <w:b/>
          <w:sz w:val="28"/>
        </w:rPr>
        <w:t>Учреждение«</w:t>
      </w:r>
      <w:proofErr w:type="spellStart"/>
      <w:r w:rsidRPr="006F06C0">
        <w:rPr>
          <w:rFonts w:ascii="Times New Roman" w:hAnsi="Times New Roman" w:cs="Times New Roman"/>
          <w:b/>
          <w:sz w:val="28"/>
        </w:rPr>
        <w:t>Костанайский</w:t>
      </w:r>
      <w:proofErr w:type="spellEnd"/>
      <w:r w:rsidRPr="006F06C0">
        <w:rPr>
          <w:rFonts w:ascii="Times New Roman" w:hAnsi="Times New Roman" w:cs="Times New Roman"/>
          <w:b/>
          <w:sz w:val="28"/>
          <w:lang w:val="kk-KZ"/>
        </w:rPr>
        <w:t>гуманитарный</w:t>
      </w:r>
      <w:r w:rsidRPr="006F06C0">
        <w:rPr>
          <w:rFonts w:ascii="Times New Roman" w:hAnsi="Times New Roman" w:cs="Times New Roman"/>
          <w:b/>
          <w:sz w:val="28"/>
        </w:rPr>
        <w:t xml:space="preserve"> колледж»</w:t>
      </w:r>
    </w:p>
    <w:p w:rsidR="0061084B" w:rsidRDefault="0061084B" w:rsidP="0061084B">
      <w:pPr>
        <w:pStyle w:val="3"/>
        <w:rPr>
          <w:b/>
          <w:sz w:val="24"/>
          <w:szCs w:val="24"/>
          <w:lang w:val="kk-KZ"/>
        </w:rPr>
      </w:pPr>
    </w:p>
    <w:p w:rsidR="0061084B" w:rsidRDefault="0061084B" w:rsidP="0061084B">
      <w:pPr>
        <w:pStyle w:val="3"/>
        <w:rPr>
          <w:b/>
          <w:sz w:val="24"/>
          <w:szCs w:val="24"/>
          <w:lang w:val="kk-KZ"/>
        </w:rPr>
      </w:pPr>
    </w:p>
    <w:p w:rsidR="006F06C0" w:rsidRDefault="006F06C0" w:rsidP="0061084B">
      <w:pPr>
        <w:pStyle w:val="3"/>
        <w:rPr>
          <w:b/>
          <w:sz w:val="24"/>
          <w:szCs w:val="24"/>
          <w:lang w:val="kk-KZ"/>
        </w:rPr>
      </w:pPr>
    </w:p>
    <w:p w:rsidR="006F06C0" w:rsidRDefault="006F06C0" w:rsidP="0061084B">
      <w:pPr>
        <w:pStyle w:val="3"/>
        <w:rPr>
          <w:b/>
          <w:sz w:val="24"/>
          <w:szCs w:val="24"/>
          <w:lang w:val="kk-KZ"/>
        </w:rPr>
      </w:pPr>
    </w:p>
    <w:p w:rsidR="0061084B" w:rsidRPr="00BF1A64" w:rsidRDefault="0061084B" w:rsidP="0061084B">
      <w:pPr>
        <w:pStyle w:val="3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  <w:lang w:val="kk-KZ"/>
        </w:rPr>
        <w:t xml:space="preserve"> Б Е К І Т Е М І Н</w:t>
      </w:r>
    </w:p>
    <w:p w:rsidR="0061084B" w:rsidRPr="00BF1A64" w:rsidRDefault="0061084B" w:rsidP="0061084B">
      <w:pPr>
        <w:pStyle w:val="1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</w:rPr>
        <w:t xml:space="preserve">                                                                                      У Т В Е Р Ж Д А Ю</w:t>
      </w:r>
    </w:p>
    <w:p w:rsidR="0061084B" w:rsidRPr="00BF1A64" w:rsidRDefault="0061084B" w:rsidP="0061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Гуманитарлық колледжінің директоры</w:t>
      </w:r>
    </w:p>
    <w:p w:rsidR="0061084B" w:rsidRPr="00BF1A64" w:rsidRDefault="0061084B" w:rsidP="0061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Директор гуманитарного колледжа </w:t>
      </w:r>
    </w:p>
    <w:p w:rsidR="0061084B" w:rsidRPr="00BF1A64" w:rsidRDefault="0061084B" w:rsidP="0061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____________________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А.Байешов</w:t>
      </w:r>
    </w:p>
    <w:p w:rsidR="0061084B" w:rsidRPr="006F06C0" w:rsidRDefault="0061084B" w:rsidP="0061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«_____» _______________201</w:t>
      </w:r>
      <w:r w:rsidR="006F06C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ж/</w:t>
      </w:r>
      <w:r w:rsidRPr="006F06C0"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1084B" w:rsidRPr="006F06C0" w:rsidRDefault="0061084B" w:rsidP="0061084B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F06C0" w:rsidRPr="006F06C0" w:rsidRDefault="006F06C0" w:rsidP="0061084B">
      <w:pPr>
        <w:pStyle w:val="Default"/>
        <w:jc w:val="center"/>
        <w:rPr>
          <w:b/>
          <w:color w:val="212121"/>
          <w:sz w:val="40"/>
          <w:szCs w:val="40"/>
          <w:shd w:val="clear" w:color="auto" w:fill="FFFFFF"/>
          <w:lang w:val="kk-KZ"/>
        </w:rPr>
      </w:pPr>
      <w:r w:rsidRPr="006F06C0">
        <w:rPr>
          <w:b/>
          <w:bCs/>
          <w:sz w:val="40"/>
          <w:szCs w:val="40"/>
          <w:lang w:val="kk-KZ"/>
        </w:rPr>
        <w:t>Ғылыми-әдістемелік жұмысыны</w:t>
      </w:r>
      <w:r w:rsidRPr="006F06C0">
        <w:rPr>
          <w:b/>
          <w:color w:val="212121"/>
          <w:sz w:val="40"/>
          <w:szCs w:val="40"/>
          <w:shd w:val="clear" w:color="auto" w:fill="FFFFFF"/>
          <w:lang w:val="kk-KZ"/>
        </w:rPr>
        <w:t>ң</w:t>
      </w:r>
    </w:p>
    <w:p w:rsidR="0061084B" w:rsidRPr="006118A0" w:rsidRDefault="0061084B" w:rsidP="0061084B">
      <w:pPr>
        <w:pStyle w:val="Default"/>
        <w:jc w:val="center"/>
        <w:rPr>
          <w:b/>
          <w:bCs/>
          <w:sz w:val="40"/>
          <w:szCs w:val="40"/>
          <w:lang w:val="kk-KZ"/>
        </w:rPr>
      </w:pPr>
      <w:r w:rsidRPr="006118A0">
        <w:rPr>
          <w:b/>
          <w:color w:val="212121"/>
          <w:sz w:val="40"/>
          <w:szCs w:val="40"/>
          <w:shd w:val="clear" w:color="auto" w:fill="FFFFFF"/>
          <w:lang w:val="kk-KZ"/>
        </w:rPr>
        <w:t xml:space="preserve"> білім сапасы саласындағы саясат</w:t>
      </w:r>
    </w:p>
    <w:p w:rsidR="0061084B" w:rsidRPr="006118A0" w:rsidRDefault="0061084B" w:rsidP="0061084B">
      <w:pPr>
        <w:pStyle w:val="Default"/>
        <w:jc w:val="center"/>
        <w:rPr>
          <w:b/>
          <w:bCs/>
          <w:sz w:val="40"/>
          <w:szCs w:val="40"/>
        </w:rPr>
      </w:pPr>
      <w:r w:rsidRPr="006118A0">
        <w:rPr>
          <w:b/>
          <w:bCs/>
          <w:sz w:val="40"/>
          <w:szCs w:val="40"/>
        </w:rPr>
        <w:t xml:space="preserve">Политика </w:t>
      </w:r>
    </w:p>
    <w:p w:rsidR="0061084B" w:rsidRPr="006118A0" w:rsidRDefault="0061084B" w:rsidP="0061084B">
      <w:pPr>
        <w:pStyle w:val="Default"/>
        <w:jc w:val="center"/>
        <w:rPr>
          <w:b/>
          <w:bCs/>
          <w:sz w:val="40"/>
          <w:szCs w:val="40"/>
        </w:rPr>
      </w:pPr>
      <w:r w:rsidRPr="006118A0">
        <w:rPr>
          <w:b/>
          <w:bCs/>
          <w:sz w:val="40"/>
          <w:szCs w:val="40"/>
        </w:rPr>
        <w:t xml:space="preserve">в области качества образования </w:t>
      </w:r>
    </w:p>
    <w:p w:rsidR="0061084B" w:rsidRPr="006F06C0" w:rsidRDefault="0061084B" w:rsidP="006108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6C0">
        <w:rPr>
          <w:rFonts w:ascii="Times New Roman" w:hAnsi="Times New Roman" w:cs="Times New Roman"/>
          <w:b/>
          <w:bCs/>
          <w:sz w:val="40"/>
          <w:szCs w:val="40"/>
        </w:rPr>
        <w:t xml:space="preserve">  по научно-методической работе</w:t>
      </w: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jc w:val="center"/>
        <w:rPr>
          <w:b/>
          <w:bCs/>
          <w:sz w:val="32"/>
          <w:szCs w:val="32"/>
        </w:rPr>
      </w:pPr>
    </w:p>
    <w:p w:rsidR="0061084B" w:rsidRDefault="0061084B" w:rsidP="0061084B">
      <w:pPr>
        <w:pStyle w:val="Default"/>
        <w:ind w:firstLine="567"/>
        <w:rPr>
          <w:sz w:val="28"/>
          <w:szCs w:val="28"/>
        </w:rPr>
      </w:pPr>
    </w:p>
    <w:p w:rsidR="00E11A01" w:rsidRPr="003A72EE" w:rsidRDefault="00EB3527" w:rsidP="001457DA">
      <w:pPr>
        <w:pStyle w:val="Default"/>
        <w:ind w:firstLine="567"/>
        <w:jc w:val="center"/>
      </w:pPr>
      <w:proofErr w:type="spellStart"/>
      <w:r>
        <w:rPr>
          <w:b/>
          <w:sz w:val="28"/>
          <w:szCs w:val="28"/>
        </w:rPr>
        <w:t>Қ</w:t>
      </w:r>
      <w:r w:rsidR="0061084B" w:rsidRPr="00BF1A64">
        <w:rPr>
          <w:b/>
          <w:sz w:val="28"/>
          <w:szCs w:val="28"/>
        </w:rPr>
        <w:t>останай</w:t>
      </w:r>
      <w:proofErr w:type="spellEnd"/>
      <w:r w:rsidR="0061084B" w:rsidRPr="006118A0">
        <w:rPr>
          <w:b/>
          <w:sz w:val="28"/>
          <w:szCs w:val="28"/>
        </w:rPr>
        <w:t>, 201</w:t>
      </w:r>
      <w:r w:rsidR="0061084B">
        <w:rPr>
          <w:b/>
          <w:sz w:val="28"/>
          <w:szCs w:val="28"/>
        </w:rPr>
        <w:t>8</w:t>
      </w:r>
    </w:p>
    <w:sectPr w:rsidR="00E11A01" w:rsidRPr="003A72EE" w:rsidSect="003A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2EE"/>
    <w:rsid w:val="00037834"/>
    <w:rsid w:val="00080604"/>
    <w:rsid w:val="000B7B85"/>
    <w:rsid w:val="000C383C"/>
    <w:rsid w:val="001457DA"/>
    <w:rsid w:val="001860BB"/>
    <w:rsid w:val="001A624D"/>
    <w:rsid w:val="001E023D"/>
    <w:rsid w:val="00217D14"/>
    <w:rsid w:val="00260580"/>
    <w:rsid w:val="002725E5"/>
    <w:rsid w:val="0028597C"/>
    <w:rsid w:val="002B5FA0"/>
    <w:rsid w:val="002D46F2"/>
    <w:rsid w:val="002F0CDD"/>
    <w:rsid w:val="00395C51"/>
    <w:rsid w:val="003A72EE"/>
    <w:rsid w:val="003C09D9"/>
    <w:rsid w:val="003C4058"/>
    <w:rsid w:val="003E0F92"/>
    <w:rsid w:val="00407EE1"/>
    <w:rsid w:val="004137E7"/>
    <w:rsid w:val="0042306B"/>
    <w:rsid w:val="004254EF"/>
    <w:rsid w:val="00443390"/>
    <w:rsid w:val="00516F47"/>
    <w:rsid w:val="005201C3"/>
    <w:rsid w:val="00593E7B"/>
    <w:rsid w:val="005A68B5"/>
    <w:rsid w:val="0061084B"/>
    <w:rsid w:val="00617C86"/>
    <w:rsid w:val="006D0923"/>
    <w:rsid w:val="006F06C0"/>
    <w:rsid w:val="007147F1"/>
    <w:rsid w:val="00751D98"/>
    <w:rsid w:val="00772EA7"/>
    <w:rsid w:val="007D3B24"/>
    <w:rsid w:val="007F24AC"/>
    <w:rsid w:val="00810383"/>
    <w:rsid w:val="008C68C9"/>
    <w:rsid w:val="008C74D7"/>
    <w:rsid w:val="008D7AAA"/>
    <w:rsid w:val="00907D8B"/>
    <w:rsid w:val="00917056"/>
    <w:rsid w:val="009326DA"/>
    <w:rsid w:val="009C639C"/>
    <w:rsid w:val="009D3C9C"/>
    <w:rsid w:val="00A96E91"/>
    <w:rsid w:val="00AD3443"/>
    <w:rsid w:val="00B17B1B"/>
    <w:rsid w:val="00B37FB6"/>
    <w:rsid w:val="00B47202"/>
    <w:rsid w:val="00BA0541"/>
    <w:rsid w:val="00BE1EF2"/>
    <w:rsid w:val="00BF5F7E"/>
    <w:rsid w:val="00CA4019"/>
    <w:rsid w:val="00D062AB"/>
    <w:rsid w:val="00D57FE5"/>
    <w:rsid w:val="00DC20DA"/>
    <w:rsid w:val="00DC2AC0"/>
    <w:rsid w:val="00E05F34"/>
    <w:rsid w:val="00E11A01"/>
    <w:rsid w:val="00E27614"/>
    <w:rsid w:val="00E6130F"/>
    <w:rsid w:val="00EB3527"/>
    <w:rsid w:val="00EB41D0"/>
    <w:rsid w:val="00ED5E94"/>
    <w:rsid w:val="00EF5238"/>
    <w:rsid w:val="00FE3BAD"/>
    <w:rsid w:val="00FF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</w:style>
  <w:style w:type="paragraph" w:styleId="1">
    <w:name w:val="heading 1"/>
    <w:basedOn w:val="a"/>
    <w:next w:val="a"/>
    <w:link w:val="10"/>
    <w:qFormat/>
    <w:rsid w:val="00610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10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8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1084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108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6F06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6">
    <w:name w:val="Название Знак"/>
    <w:basedOn w:val="a0"/>
    <w:link w:val="a5"/>
    <w:rsid w:val="006F06C0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49</cp:revision>
  <cp:lastPrinted>2018-08-24T06:25:00Z</cp:lastPrinted>
  <dcterms:created xsi:type="dcterms:W3CDTF">2018-06-18T09:13:00Z</dcterms:created>
  <dcterms:modified xsi:type="dcterms:W3CDTF">2018-11-09T02:52:00Z</dcterms:modified>
</cp:coreProperties>
</file>